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76"/>
        <w:gridCol w:w="2209"/>
        <w:gridCol w:w="1533"/>
        <w:gridCol w:w="2143"/>
      </w:tblGrid>
      <w:tr w:rsidR="0093658C" w:rsidRPr="002C500E" w14:paraId="4AA6D507" w14:textId="77777777" w:rsidTr="005E5562">
        <w:trPr>
          <w:trHeight w:val="579"/>
        </w:trPr>
        <w:tc>
          <w:tcPr>
            <w:tcW w:w="3176" w:type="dxa"/>
            <w:vMerge w:val="restart"/>
            <w:shd w:val="clear" w:color="auto" w:fill="auto"/>
          </w:tcPr>
          <w:p w14:paraId="13E81515" w14:textId="77777777" w:rsidR="0093658C" w:rsidRPr="002C500E" w:rsidRDefault="0093658C" w:rsidP="005E5562">
            <w:pPr>
              <w:pStyle w:val="utrang"/>
              <w:spacing w:before="240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b/>
                <w:noProof/>
                <w:color w:val="333399"/>
                <w:spacing w:val="-10"/>
                <w:szCs w:val="26"/>
              </w:rPr>
              <w:drawing>
                <wp:inline distT="0" distB="0" distL="0" distR="0" wp14:anchorId="72299DDC" wp14:editId="2957C995">
                  <wp:extent cx="1876425" cy="885825"/>
                  <wp:effectExtent l="0" t="0" r="0" b="0"/>
                  <wp:docPr id="20736425" name="Hình ảnh 20736425" descr="Logo (s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(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vMerge w:val="restart"/>
            <w:shd w:val="clear" w:color="auto" w:fill="auto"/>
          </w:tcPr>
          <w:p w14:paraId="497D8DE3" w14:textId="77777777" w:rsidR="0093658C" w:rsidRPr="002C500E" w:rsidRDefault="0093658C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  <w:p w14:paraId="70B90D56" w14:textId="77777777" w:rsidR="0093658C" w:rsidRPr="002C500E" w:rsidRDefault="0093658C" w:rsidP="005E5562">
            <w:pPr>
              <w:pStyle w:val="utrang"/>
              <w:jc w:val="righ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7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96BBC" w14:textId="264A66AB" w:rsidR="0093658C" w:rsidRPr="0093658C" w:rsidRDefault="0093658C" w:rsidP="0093658C">
            <w:pPr>
              <w:pStyle w:val="utrang"/>
              <w:jc w:val="right"/>
              <w:rPr>
                <w:rFonts w:eastAsia="SimSun"/>
                <w:szCs w:val="26"/>
                <w:lang w:val="en-US"/>
              </w:rPr>
            </w:pPr>
            <w:r w:rsidRPr="0093658C">
              <w:rPr>
                <w:rFonts w:eastAsia="SimSun"/>
                <w:szCs w:val="26"/>
              </w:rPr>
              <w:t xml:space="preserve">Mẫu </w:t>
            </w:r>
            <w:r w:rsidRPr="0093658C">
              <w:rPr>
                <w:rFonts w:eastAsia="SimSun"/>
                <w:szCs w:val="26"/>
                <w:lang w:val="en-US"/>
              </w:rPr>
              <w:t xml:space="preserve">NAFOSTED </w:t>
            </w:r>
            <w:r w:rsidRPr="0093658C">
              <w:rPr>
                <w:rFonts w:eastAsia="SimSun"/>
                <w:szCs w:val="26"/>
              </w:rPr>
              <w:t>01</w:t>
            </w:r>
          </w:p>
        </w:tc>
      </w:tr>
      <w:tr w:rsidR="0093658C" w:rsidRPr="002C500E" w14:paraId="39986D4E" w14:textId="77777777" w:rsidTr="005E5562">
        <w:trPr>
          <w:trHeight w:val="389"/>
        </w:trPr>
        <w:tc>
          <w:tcPr>
            <w:tcW w:w="3176" w:type="dxa"/>
            <w:vMerge/>
            <w:shd w:val="clear" w:color="auto" w:fill="auto"/>
          </w:tcPr>
          <w:p w14:paraId="7D473D30" w14:textId="77777777" w:rsidR="0093658C" w:rsidRPr="002C500E" w:rsidRDefault="0093658C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Cs w:val="26"/>
              </w:rPr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035DDD" w14:textId="77777777" w:rsidR="0093658C" w:rsidRPr="002C500E" w:rsidRDefault="0093658C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B1D6" w14:textId="77777777" w:rsidR="0093658C" w:rsidRPr="002C500E" w:rsidRDefault="0093658C" w:rsidP="005E5562">
            <w:pPr>
              <w:spacing w:before="40" w:after="20" w:line="260" w:lineRule="exact"/>
              <w:rPr>
                <w:rFonts w:eastAsia="SimSun"/>
                <w:spacing w:val="-20"/>
                <w:sz w:val="24"/>
                <w:szCs w:val="24"/>
              </w:rPr>
            </w:pPr>
            <w:r w:rsidRPr="002C500E">
              <w:rPr>
                <w:rFonts w:eastAsia="SimSun"/>
                <w:color w:val="808080"/>
              </w:rPr>
              <w:br w:type="page"/>
            </w:r>
            <w:r w:rsidRPr="002C500E">
              <w:rPr>
                <w:rFonts w:eastAsia="SimSun"/>
                <w:spacing w:val="-20"/>
                <w:sz w:val="24"/>
                <w:szCs w:val="24"/>
              </w:rPr>
              <w:t>Mã số hồ sơ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54AE" w14:textId="77777777" w:rsidR="0093658C" w:rsidRPr="002C500E" w:rsidRDefault="0093658C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</w:tr>
      <w:tr w:rsidR="0093658C" w:rsidRPr="002C500E" w14:paraId="225F18B8" w14:textId="77777777" w:rsidTr="005E5562">
        <w:trPr>
          <w:trHeight w:val="389"/>
        </w:trPr>
        <w:tc>
          <w:tcPr>
            <w:tcW w:w="3176" w:type="dxa"/>
            <w:vMerge/>
            <w:shd w:val="clear" w:color="auto" w:fill="auto"/>
          </w:tcPr>
          <w:p w14:paraId="27A617DD" w14:textId="77777777" w:rsidR="0093658C" w:rsidRPr="002C500E" w:rsidRDefault="0093658C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Cs w:val="26"/>
              </w:rPr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EE3A8D" w14:textId="77777777" w:rsidR="0093658C" w:rsidRPr="002C500E" w:rsidRDefault="0093658C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EEB8" w14:textId="77777777" w:rsidR="0093658C" w:rsidRPr="002C500E" w:rsidRDefault="0093658C" w:rsidP="005E5562">
            <w:pPr>
              <w:spacing w:before="40" w:after="20" w:line="260" w:lineRule="exact"/>
              <w:rPr>
                <w:rFonts w:eastAsia="SimSun"/>
                <w:spacing w:val="-20"/>
                <w:sz w:val="24"/>
                <w:szCs w:val="24"/>
              </w:rPr>
            </w:pPr>
            <w:r w:rsidRPr="002C500E">
              <w:rPr>
                <w:rFonts w:eastAsia="SimSun"/>
                <w:spacing w:val="-20"/>
                <w:sz w:val="24"/>
                <w:szCs w:val="24"/>
              </w:rPr>
              <w:t>Ngày nộp hồ sơ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C4DD" w14:textId="77777777" w:rsidR="0093658C" w:rsidRPr="002C500E" w:rsidRDefault="0093658C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</w:tr>
      <w:tr w:rsidR="0093658C" w:rsidRPr="00A762E2" w14:paraId="5A0E5040" w14:textId="77777777" w:rsidTr="005E5562">
        <w:trPr>
          <w:trHeight w:val="205"/>
        </w:trPr>
        <w:tc>
          <w:tcPr>
            <w:tcW w:w="3176" w:type="dxa"/>
            <w:vMerge/>
            <w:shd w:val="clear" w:color="auto" w:fill="auto"/>
          </w:tcPr>
          <w:p w14:paraId="35441ACB" w14:textId="77777777" w:rsidR="0093658C" w:rsidRPr="002C500E" w:rsidRDefault="0093658C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Cs w:val="26"/>
              </w:rPr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C4B052" w14:textId="77777777" w:rsidR="0093658C" w:rsidRPr="002C500E" w:rsidRDefault="0093658C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F3B5" w14:textId="77777777" w:rsidR="0093658C" w:rsidRPr="002C500E" w:rsidRDefault="0093658C" w:rsidP="005E5562">
            <w:pPr>
              <w:pStyle w:val="utrang"/>
              <w:jc w:val="center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i/>
                <w:sz w:val="18"/>
                <w:szCs w:val="18"/>
              </w:rPr>
              <w:t>(Do Cơ quan điều hành Quỹ ghi)</w:t>
            </w:r>
          </w:p>
        </w:tc>
      </w:tr>
    </w:tbl>
    <w:p w14:paraId="7FAC6693" w14:textId="77777777" w:rsidR="0093658C" w:rsidRDefault="0093658C" w:rsidP="00DE3206">
      <w:pPr>
        <w:spacing w:before="120" w:line="240" w:lineRule="exact"/>
        <w:jc w:val="center"/>
        <w:rPr>
          <w:b/>
        </w:rPr>
      </w:pPr>
    </w:p>
    <w:p w14:paraId="2CC7F56A" w14:textId="0503D91A" w:rsidR="00F72D84" w:rsidRPr="00482080" w:rsidRDefault="00F72D84" w:rsidP="00DE3206">
      <w:pPr>
        <w:spacing w:before="120" w:line="240" w:lineRule="exact"/>
        <w:jc w:val="center"/>
        <w:rPr>
          <w:b/>
        </w:rPr>
      </w:pPr>
      <w:r w:rsidRPr="00482080">
        <w:rPr>
          <w:b/>
        </w:rPr>
        <w:t>ĐƠN ĐĂNG KÝ</w:t>
      </w:r>
      <w:r w:rsidR="008717E9">
        <w:rPr>
          <w:b/>
        </w:rPr>
        <w:t xml:space="preserve"> </w:t>
      </w:r>
      <w:r w:rsidRPr="00482080">
        <w:rPr>
          <w:b/>
        </w:rPr>
        <w:t>ĐỀ TÀI</w:t>
      </w:r>
    </w:p>
    <w:p w14:paraId="0E1EAF90" w14:textId="6E7BEE26" w:rsidR="00F72D84" w:rsidRPr="0093658C" w:rsidRDefault="007C373E" w:rsidP="00DE3206">
      <w:pPr>
        <w:spacing w:before="240" w:line="320" w:lineRule="exact"/>
        <w:rPr>
          <w:rFonts w:asciiTheme="majorHAnsi" w:hAnsiTheme="majorHAnsi" w:cstheme="majorHAnsi"/>
          <w:b/>
          <w:sz w:val="26"/>
          <w:szCs w:val="26"/>
        </w:rPr>
      </w:pPr>
      <w:r w:rsidRPr="0093658C">
        <w:rPr>
          <w:rFonts w:asciiTheme="majorHAnsi" w:hAnsiTheme="majorHAnsi" w:cstheme="majorHAnsi"/>
          <w:b/>
          <w:sz w:val="26"/>
          <w:szCs w:val="26"/>
        </w:rPr>
        <w:t>I</w:t>
      </w:r>
      <w:r w:rsidR="00F72D84" w:rsidRPr="0093658C">
        <w:rPr>
          <w:rFonts w:asciiTheme="majorHAnsi" w:hAnsiTheme="majorHAnsi" w:cstheme="majorHAnsi"/>
          <w:b/>
          <w:sz w:val="26"/>
          <w:szCs w:val="26"/>
        </w:rPr>
        <w:t>. Thông tin chung</w:t>
      </w:r>
    </w:p>
    <w:p w14:paraId="4A41E8CD" w14:textId="1A44ED4E" w:rsidR="00F72D84" w:rsidRPr="0093658C" w:rsidRDefault="00F72D84" w:rsidP="00F72D84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>1. Tên đề tài, thời gian thực hiện:</w:t>
      </w:r>
    </w:p>
    <w:p w14:paraId="5D8CD0DF" w14:textId="77777777" w:rsidR="00F72D84" w:rsidRPr="0093658C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Tên đề tài: …….</w:t>
      </w:r>
    </w:p>
    <w:p w14:paraId="7E35D107" w14:textId="4F6CF13C" w:rsidR="00F72D84" w:rsidRPr="0093658C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Thời gian thực hiện: ... tháng.</w:t>
      </w:r>
    </w:p>
    <w:p w14:paraId="44DC85B0" w14:textId="77777777" w:rsidR="00F72D84" w:rsidRPr="0093658C" w:rsidRDefault="00F72D84" w:rsidP="00F72D84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>2. Phân loại đề tài:</w:t>
      </w:r>
    </w:p>
    <w:p w14:paraId="5B019976" w14:textId="5F329086" w:rsidR="00F72D84" w:rsidRPr="00240D8F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- Loại hình đề tài:</w:t>
      </w:r>
      <w:r w:rsidR="00A01A91" w:rsidRPr="0093658C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14:paraId="67692C9D" w14:textId="47351FAE" w:rsidR="00F72D84" w:rsidRPr="0093658C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- Đề tài nằm trong khuôn khổ hoạt động hợp tác của Quỹ với các tổ chức tài trợ khác hoặc doanh nghiệp: </w:t>
      </w:r>
      <w:sdt>
        <w:sdtPr>
          <w:rPr>
            <w:rFonts w:asciiTheme="majorHAnsi" w:hAnsiTheme="majorHAnsi" w:cstheme="majorHAnsi"/>
            <w:sz w:val="26"/>
            <w:szCs w:val="26"/>
          </w:rPr>
          <w:id w:val="23335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93658C">
        <w:rPr>
          <w:rFonts w:asciiTheme="majorHAnsi" w:hAnsiTheme="majorHAnsi" w:cstheme="majorHAnsi"/>
          <w:sz w:val="26"/>
          <w:szCs w:val="26"/>
        </w:rPr>
        <w:t xml:space="preserve">  Không       </w:t>
      </w:r>
      <w:sdt>
        <w:sdtPr>
          <w:rPr>
            <w:rFonts w:asciiTheme="majorHAnsi" w:hAnsiTheme="majorHAnsi" w:cstheme="majorHAnsi"/>
            <w:sz w:val="26"/>
            <w:szCs w:val="26"/>
          </w:rPr>
          <w:id w:val="151734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93658C">
        <w:rPr>
          <w:rFonts w:asciiTheme="majorHAnsi" w:hAnsiTheme="majorHAnsi" w:cstheme="majorHAnsi"/>
          <w:sz w:val="26"/>
          <w:szCs w:val="26"/>
        </w:rPr>
        <w:t xml:space="preserve"> Có, tên chương trình hợp tác: …. </w:t>
      </w:r>
    </w:p>
    <w:p w14:paraId="48E180B1" w14:textId="5C0D2E66" w:rsidR="00F72D84" w:rsidRPr="0093658C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- Lĩnh vực: </w:t>
      </w:r>
    </w:p>
    <w:p w14:paraId="0E12D13C" w14:textId="00B9F73E" w:rsidR="00F72D84" w:rsidRPr="0093658C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Ngành khoa học: </w:t>
      </w:r>
    </w:p>
    <w:p w14:paraId="02F1907D" w14:textId="794EC67C" w:rsidR="00F72D84" w:rsidRPr="0093658C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Chuyên ngành khoa học: </w:t>
      </w:r>
    </w:p>
    <w:p w14:paraId="0840CCE7" w14:textId="77777777" w:rsidR="00F72D84" w:rsidRPr="0093658C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- Loại hình nghiên cứu: Nghiên cứu lý thuyết </w:t>
      </w:r>
      <w:sdt>
        <w:sdtPr>
          <w:rPr>
            <w:rFonts w:asciiTheme="majorHAnsi" w:hAnsiTheme="majorHAnsi" w:cstheme="majorHAnsi"/>
            <w:sz w:val="26"/>
            <w:szCs w:val="26"/>
          </w:rPr>
          <w:id w:val="49146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Pr="0093658C">
        <w:rPr>
          <w:rFonts w:asciiTheme="majorHAnsi" w:hAnsiTheme="majorHAnsi" w:cstheme="majorHAnsi"/>
          <w:sz w:val="26"/>
          <w:szCs w:val="26"/>
        </w:rPr>
        <w:tab/>
        <w:t xml:space="preserve">     Nghiên cứu thực nghiệm </w:t>
      </w:r>
      <w:sdt>
        <w:sdtPr>
          <w:rPr>
            <w:rFonts w:asciiTheme="majorHAnsi" w:hAnsiTheme="majorHAnsi" w:cstheme="majorHAnsi"/>
            <w:sz w:val="26"/>
            <w:szCs w:val="26"/>
          </w:rPr>
          <w:id w:val="-164788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</w:p>
    <w:p w14:paraId="390163F5" w14:textId="77777777" w:rsidR="00F72D84" w:rsidRPr="0093658C" w:rsidRDefault="00F72D84" w:rsidP="00F72D84">
      <w:pPr>
        <w:spacing w:line="3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- Tính kế thừa:               Đề tài mới </w:t>
      </w:r>
      <w:sdt>
        <w:sdtPr>
          <w:rPr>
            <w:rFonts w:asciiTheme="majorHAnsi" w:hAnsiTheme="majorHAnsi" w:cstheme="majorHAnsi"/>
            <w:sz w:val="26"/>
            <w:szCs w:val="26"/>
          </w:rPr>
          <w:id w:val="54063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Pr="0093658C">
        <w:rPr>
          <w:rFonts w:asciiTheme="majorHAnsi" w:hAnsiTheme="majorHAnsi" w:cstheme="majorHAnsi"/>
          <w:sz w:val="26"/>
          <w:szCs w:val="26"/>
        </w:rPr>
        <w:t xml:space="preserve">            Đề tài tiếp tục </w:t>
      </w:r>
      <w:sdt>
        <w:sdtPr>
          <w:rPr>
            <w:rFonts w:asciiTheme="majorHAnsi" w:hAnsiTheme="majorHAnsi" w:cstheme="majorHAnsi"/>
            <w:sz w:val="26"/>
            <w:szCs w:val="26"/>
          </w:rPr>
          <w:id w:val="-48871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93658C">
        <w:rPr>
          <w:rFonts w:asciiTheme="majorHAnsi" w:hAnsiTheme="majorHAnsi" w:cstheme="majorHAnsi"/>
          <w:sz w:val="26"/>
          <w:szCs w:val="26"/>
        </w:rPr>
        <w:tab/>
      </w:r>
    </w:p>
    <w:p w14:paraId="056474A8" w14:textId="2C2310F4" w:rsidR="00F72D84" w:rsidRPr="0093658C" w:rsidRDefault="00F72D84" w:rsidP="00F72D84">
      <w:pPr>
        <w:spacing w:line="3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- Số </w:t>
      </w:r>
      <w:r w:rsidR="00371E55" w:rsidRPr="0093658C">
        <w:rPr>
          <w:rFonts w:asciiTheme="majorHAnsi" w:hAnsiTheme="majorHAnsi" w:cstheme="majorHAnsi"/>
          <w:sz w:val="26"/>
          <w:szCs w:val="26"/>
        </w:rPr>
        <w:t xml:space="preserve">lượng </w:t>
      </w:r>
      <w:r w:rsidRPr="0093658C">
        <w:rPr>
          <w:rFonts w:asciiTheme="majorHAnsi" w:hAnsiTheme="majorHAnsi" w:cstheme="majorHAnsi"/>
          <w:sz w:val="26"/>
          <w:szCs w:val="26"/>
        </w:rPr>
        <w:t>đề tài do Quỹ tài trợ đã làm chủ nhiệm trước đây (đối với chủ nhiệm đề tài): …</w:t>
      </w:r>
    </w:p>
    <w:p w14:paraId="79DC003C" w14:textId="77777777" w:rsidR="00F72D84" w:rsidRPr="0093658C" w:rsidRDefault="00F72D84" w:rsidP="00F72D84">
      <w:pPr>
        <w:spacing w:line="3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- Đã nộp hồ sơ đề nghị tài trợ từ nguồn kinh phí khác:  </w:t>
      </w:r>
      <w:sdt>
        <w:sdtPr>
          <w:rPr>
            <w:rFonts w:asciiTheme="majorHAnsi" w:hAnsiTheme="majorHAnsi" w:cstheme="majorHAnsi"/>
            <w:sz w:val="26"/>
            <w:szCs w:val="26"/>
          </w:rPr>
          <w:id w:val="36965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93658C">
        <w:rPr>
          <w:rFonts w:asciiTheme="majorHAnsi" w:hAnsiTheme="majorHAnsi" w:cstheme="majorHAnsi"/>
          <w:sz w:val="26"/>
          <w:szCs w:val="26"/>
        </w:rPr>
        <w:t xml:space="preserve">  Không       </w:t>
      </w:r>
      <w:sdt>
        <w:sdtPr>
          <w:rPr>
            <w:rFonts w:asciiTheme="majorHAnsi" w:hAnsiTheme="majorHAnsi" w:cstheme="majorHAnsi"/>
            <w:sz w:val="26"/>
            <w:szCs w:val="26"/>
          </w:rPr>
          <w:id w:val="7479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58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93658C">
        <w:rPr>
          <w:rFonts w:asciiTheme="majorHAnsi" w:hAnsiTheme="majorHAnsi" w:cstheme="majorHAnsi"/>
          <w:sz w:val="26"/>
          <w:szCs w:val="26"/>
        </w:rPr>
        <w:t xml:space="preserve"> Có, tên tổ chức tài trợ: ….</w:t>
      </w:r>
    </w:p>
    <w:p w14:paraId="187AC0B1" w14:textId="4F1B4DC8" w:rsidR="00F72D84" w:rsidRPr="0093658C" w:rsidRDefault="007C373E" w:rsidP="00F72D84">
      <w:pPr>
        <w:spacing w:before="120"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>II</w:t>
      </w:r>
      <w:r w:rsidR="00F72D84" w:rsidRPr="0093658C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bookmarkStart w:id="0" w:name="_Hlk528150310"/>
      <w:r w:rsidR="00F72D84" w:rsidRPr="0093658C">
        <w:rPr>
          <w:rFonts w:asciiTheme="majorHAnsi" w:hAnsiTheme="majorHAnsi" w:cstheme="majorHAnsi"/>
          <w:b/>
          <w:bCs/>
          <w:sz w:val="26"/>
          <w:szCs w:val="26"/>
        </w:rPr>
        <w:t>Nhóm nghiên cứu và Tổ chức chủ trì</w:t>
      </w:r>
    </w:p>
    <w:bookmarkEnd w:id="0"/>
    <w:p w14:paraId="2E563FCB" w14:textId="77777777" w:rsidR="00114BB9" w:rsidRPr="0093658C" w:rsidRDefault="00F72D84" w:rsidP="00114BB9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 xml:space="preserve">1. </w:t>
      </w:r>
      <w:r w:rsidR="00114BB9" w:rsidRPr="0093658C">
        <w:rPr>
          <w:rFonts w:asciiTheme="majorHAnsi" w:hAnsiTheme="majorHAnsi" w:cstheme="majorHAnsi"/>
          <w:b/>
          <w:bCs/>
          <w:sz w:val="26"/>
          <w:szCs w:val="26"/>
        </w:rPr>
        <w:t>Tổ chức chủ trì</w:t>
      </w:r>
    </w:p>
    <w:p w14:paraId="3DDA103C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Tên tổ chức chủ trì nhiệm vụ: </w:t>
      </w:r>
    </w:p>
    <w:p w14:paraId="71AD9E31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Mã định danh điện tử của tổ chức:</w:t>
      </w:r>
    </w:p>
    <w:p w14:paraId="2C9ABA2F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Người đại diện: ………… - Chức vụ: ……</w:t>
      </w:r>
    </w:p>
    <w:p w14:paraId="46E564A1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Điện thoại:</w:t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93658C">
        <w:rPr>
          <w:rFonts w:asciiTheme="majorHAnsi" w:hAnsiTheme="majorHAnsi" w:cstheme="majorHAnsi"/>
          <w:sz w:val="26"/>
          <w:szCs w:val="26"/>
        </w:rPr>
        <w:tab/>
        <w:t xml:space="preserve"> </w:t>
      </w:r>
    </w:p>
    <w:p w14:paraId="6952603C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E-mail: </w:t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  <w:t xml:space="preserve">Website: </w:t>
      </w:r>
    </w:p>
    <w:p w14:paraId="1842BF48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Địa chỉ: </w:t>
      </w:r>
    </w:p>
    <w:p w14:paraId="5916CB7F" w14:textId="77777777" w:rsidR="00114BB9" w:rsidRPr="0093658C" w:rsidRDefault="00F72D84" w:rsidP="00114BB9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 xml:space="preserve">2. </w:t>
      </w:r>
      <w:r w:rsidR="00114BB9" w:rsidRPr="0093658C">
        <w:rPr>
          <w:rFonts w:asciiTheme="majorHAnsi" w:hAnsiTheme="majorHAnsi" w:cstheme="majorHAnsi"/>
          <w:b/>
          <w:bCs/>
          <w:sz w:val="26"/>
          <w:szCs w:val="26"/>
        </w:rPr>
        <w:t>Chủ nhiệm đề tài</w:t>
      </w:r>
    </w:p>
    <w:p w14:paraId="5A89AC37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Họ và tên: </w:t>
      </w:r>
    </w:p>
    <w:p w14:paraId="6EA09517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Cơ quan công tác: </w:t>
      </w:r>
    </w:p>
    <w:p w14:paraId="21848EC4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Điện thoại di động:</w:t>
      </w:r>
    </w:p>
    <w:p w14:paraId="7565AEF8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E-mail:</w:t>
      </w:r>
    </w:p>
    <w:p w14:paraId="58F66205" w14:textId="77777777" w:rsidR="00114BB9" w:rsidRPr="0093658C" w:rsidRDefault="00114BB9" w:rsidP="00114BB9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Số định danh cá nhân:</w:t>
      </w:r>
    </w:p>
    <w:p w14:paraId="735FE856" w14:textId="77777777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>3. Tổ chức phối hợp thực hiện, ứng dụng kết quả đề tài</w:t>
      </w:r>
    </w:p>
    <w:p w14:paraId="41611D0F" w14:textId="77777777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3.1 Tổ chức phối hợp thực hiện đề tài:</w:t>
      </w:r>
    </w:p>
    <w:p w14:paraId="45A49EFE" w14:textId="60234FEF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a) Tổ chức 1: </w:t>
      </w:r>
      <w:r w:rsidRPr="0093658C">
        <w:rPr>
          <w:rFonts w:asciiTheme="majorHAnsi" w:hAnsiTheme="majorHAnsi" w:cstheme="majorHAnsi"/>
          <w:i/>
          <w:iCs/>
          <w:sz w:val="26"/>
          <w:szCs w:val="26"/>
        </w:rPr>
        <w:t>Tên tổ chức, địa chỉ</w:t>
      </w:r>
      <w:r w:rsidR="00630B51" w:rsidRPr="0093658C">
        <w:rPr>
          <w:rFonts w:asciiTheme="majorHAnsi" w:hAnsiTheme="majorHAnsi" w:cstheme="majorHAnsi"/>
          <w:i/>
          <w:iCs/>
          <w:sz w:val="26"/>
          <w:szCs w:val="26"/>
        </w:rPr>
        <w:t xml:space="preserve">, </w:t>
      </w:r>
      <w:r w:rsidR="00867C98" w:rsidRPr="0093658C">
        <w:rPr>
          <w:rFonts w:asciiTheme="majorHAnsi" w:hAnsiTheme="majorHAnsi" w:cstheme="majorHAnsi"/>
          <w:i/>
          <w:iCs/>
          <w:sz w:val="26"/>
          <w:szCs w:val="26"/>
        </w:rPr>
        <w:t>email</w:t>
      </w:r>
      <w:r w:rsidR="00884545" w:rsidRPr="0093658C">
        <w:rPr>
          <w:rFonts w:asciiTheme="majorHAnsi" w:hAnsiTheme="majorHAnsi" w:cstheme="majorHAnsi"/>
          <w:i/>
          <w:iCs/>
          <w:sz w:val="26"/>
          <w:szCs w:val="26"/>
        </w:rPr>
        <w:t>/webiste</w:t>
      </w:r>
      <w:r w:rsidRPr="0093658C">
        <w:rPr>
          <w:rFonts w:asciiTheme="majorHAnsi" w:hAnsiTheme="majorHAnsi" w:cstheme="majorHAnsi"/>
          <w:sz w:val="26"/>
          <w:szCs w:val="26"/>
        </w:rPr>
        <w:t>…</w:t>
      </w:r>
    </w:p>
    <w:p w14:paraId="5774483E" w14:textId="46F972E1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b) Tổ chức 2: </w:t>
      </w:r>
      <w:r w:rsidRPr="0093658C">
        <w:rPr>
          <w:rFonts w:asciiTheme="majorHAnsi" w:hAnsiTheme="majorHAnsi" w:cstheme="majorHAnsi"/>
          <w:i/>
          <w:iCs/>
          <w:sz w:val="26"/>
          <w:szCs w:val="26"/>
        </w:rPr>
        <w:t>Tên tổ chức, địa chỉ</w:t>
      </w:r>
      <w:r w:rsidR="00630B51" w:rsidRPr="0093658C">
        <w:rPr>
          <w:rFonts w:asciiTheme="majorHAnsi" w:hAnsiTheme="majorHAnsi" w:cstheme="majorHAnsi"/>
          <w:i/>
          <w:iCs/>
          <w:sz w:val="26"/>
          <w:szCs w:val="26"/>
        </w:rPr>
        <w:t xml:space="preserve">, </w:t>
      </w:r>
      <w:r w:rsidR="00867C98" w:rsidRPr="0093658C">
        <w:rPr>
          <w:rFonts w:asciiTheme="majorHAnsi" w:hAnsiTheme="majorHAnsi" w:cstheme="majorHAnsi"/>
          <w:i/>
          <w:iCs/>
          <w:sz w:val="26"/>
          <w:szCs w:val="26"/>
        </w:rPr>
        <w:t>email</w:t>
      </w:r>
      <w:r w:rsidR="00884545" w:rsidRPr="0093658C">
        <w:rPr>
          <w:rFonts w:asciiTheme="majorHAnsi" w:hAnsiTheme="majorHAnsi" w:cstheme="majorHAnsi"/>
          <w:i/>
          <w:iCs/>
          <w:sz w:val="26"/>
          <w:szCs w:val="26"/>
        </w:rPr>
        <w:t>/webiste</w:t>
      </w:r>
      <w:r w:rsidR="00884545" w:rsidRPr="0093658C">
        <w:rPr>
          <w:rFonts w:asciiTheme="majorHAnsi" w:hAnsiTheme="majorHAnsi" w:cstheme="majorHAnsi"/>
          <w:sz w:val="26"/>
          <w:szCs w:val="26"/>
        </w:rPr>
        <w:t xml:space="preserve"> </w:t>
      </w:r>
      <w:r w:rsidRPr="0093658C">
        <w:rPr>
          <w:rFonts w:asciiTheme="majorHAnsi" w:hAnsiTheme="majorHAnsi" w:cstheme="majorHAnsi"/>
          <w:sz w:val="26"/>
          <w:szCs w:val="26"/>
        </w:rPr>
        <w:t>…</w:t>
      </w:r>
    </w:p>
    <w:p w14:paraId="230467CA" w14:textId="77777777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lastRenderedPageBreak/>
        <w:t>3.2 Tổ chức ứng dụng kết quả nghiên cứu (chỉ áp dụng đối với đề tài Tiềm năng và đề tài Đột xuất):</w:t>
      </w:r>
    </w:p>
    <w:p w14:paraId="7B0E6E1F" w14:textId="77777777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Tên tổ chức: </w:t>
      </w:r>
    </w:p>
    <w:p w14:paraId="3B75BF02" w14:textId="6322B9A8" w:rsidR="00D265DB" w:rsidRPr="0093658C" w:rsidRDefault="00D265DB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Người đại diện: ………… - Chức vụ: ……</w:t>
      </w:r>
    </w:p>
    <w:p w14:paraId="64AD0BB4" w14:textId="7D90EA34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>Điện thoại:</w:t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93658C">
        <w:rPr>
          <w:rFonts w:asciiTheme="majorHAnsi" w:hAnsiTheme="majorHAnsi" w:cstheme="majorHAnsi"/>
          <w:sz w:val="26"/>
          <w:szCs w:val="26"/>
        </w:rPr>
        <w:tab/>
        <w:t xml:space="preserve"> </w:t>
      </w:r>
    </w:p>
    <w:p w14:paraId="5DA6DA9F" w14:textId="77777777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E-mail: </w:t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</w:r>
      <w:r w:rsidRPr="0093658C">
        <w:rPr>
          <w:rFonts w:asciiTheme="majorHAnsi" w:hAnsiTheme="majorHAnsi" w:cstheme="majorHAnsi"/>
          <w:sz w:val="26"/>
          <w:szCs w:val="26"/>
        </w:rPr>
        <w:tab/>
        <w:t xml:space="preserve">Website: </w:t>
      </w:r>
    </w:p>
    <w:p w14:paraId="651DE49E" w14:textId="77777777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Địa chỉ: </w:t>
      </w:r>
    </w:p>
    <w:p w14:paraId="0759E732" w14:textId="77777777" w:rsidR="00F72D84" w:rsidRPr="0093658C" w:rsidRDefault="00F72D84" w:rsidP="00F72D84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>4. Danh sách thành viên đề tài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27"/>
        <w:gridCol w:w="2292"/>
        <w:gridCol w:w="2011"/>
        <w:gridCol w:w="2252"/>
        <w:gridCol w:w="1769"/>
      </w:tblGrid>
      <w:tr w:rsidR="00F72D84" w:rsidRPr="0093658C" w14:paraId="7CC92384" w14:textId="77777777" w:rsidTr="000B470C">
        <w:trPr>
          <w:trHeight w:val="44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F072F39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1AB712D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Họ và tên</w:t>
            </w: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921B286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CCA9D29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Cơ quan công tác</w:t>
            </w: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3FC2FF9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Vai trò</w:t>
            </w:r>
          </w:p>
        </w:tc>
      </w:tr>
      <w:tr w:rsidR="00F72D84" w:rsidRPr="0093658C" w14:paraId="4BB0120E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B648AC5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B2C7F4E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Nguyễn Văn A</w:t>
            </w: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51CC814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GS.TS</w:t>
            </w: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C345ABD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F89FCB2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0222F9B4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CB17150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7E54D5D0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79B7EE8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36044F3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F4200BB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0F79A647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2D213DC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0508B82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D04C7A1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B6B3751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B35F15E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6A24E7DE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8ECA079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8D52204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386C80C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4B550F9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7AF02769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1100B6D6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4E03240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7F48BBB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0BA14D8B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6288159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AF7017C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31B77603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372D97A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80DFDD4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BCF860E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356B156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FDDF972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4A71F117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63724A2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C8548FE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04E38ED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3EAB14A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DA051E1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381A08E6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03ADCB8" w14:textId="77777777" w:rsidR="00F72D84" w:rsidRPr="0093658C" w:rsidRDefault="00F72D84" w:rsidP="000B470C">
            <w:pPr>
              <w:spacing w:before="60" w:after="60" w:line="340" w:lineRule="atLeast"/>
              <w:jc w:val="center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eastAsia="SimSun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D323EC2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B9E6FFE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83B431C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48A48DD" w14:textId="77777777" w:rsidR="00F72D84" w:rsidRPr="0093658C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14:paraId="59D42563" w14:textId="485F9CCA" w:rsidR="00F72D84" w:rsidRPr="0093658C" w:rsidRDefault="007C373E" w:rsidP="00F72D84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93658C">
        <w:rPr>
          <w:rFonts w:asciiTheme="majorHAnsi" w:hAnsiTheme="majorHAnsi" w:cstheme="majorHAnsi"/>
          <w:b/>
          <w:bCs/>
          <w:sz w:val="26"/>
          <w:szCs w:val="26"/>
        </w:rPr>
        <w:t>III.</w:t>
      </w:r>
      <w:r w:rsidR="00F72D84" w:rsidRPr="0093658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AD05CE" w:rsidRPr="0093658C">
        <w:rPr>
          <w:rFonts w:asciiTheme="majorHAnsi" w:hAnsiTheme="majorHAnsi" w:cstheme="majorHAnsi"/>
          <w:b/>
          <w:bCs/>
          <w:sz w:val="26"/>
          <w:szCs w:val="26"/>
        </w:rPr>
        <w:t>K</w:t>
      </w:r>
      <w:r w:rsidR="00F72D84" w:rsidRPr="0093658C">
        <w:rPr>
          <w:rFonts w:asciiTheme="majorHAnsi" w:hAnsiTheme="majorHAnsi" w:cstheme="majorHAnsi"/>
          <w:b/>
          <w:bCs/>
          <w:sz w:val="26"/>
          <w:szCs w:val="26"/>
        </w:rPr>
        <w:t>ết quả dự kiến</w:t>
      </w:r>
    </w:p>
    <w:tbl>
      <w:tblPr>
        <w:tblW w:w="911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018"/>
        <w:gridCol w:w="1432"/>
        <w:gridCol w:w="2853"/>
      </w:tblGrid>
      <w:tr w:rsidR="00F72D84" w:rsidRPr="0093658C" w14:paraId="1E2CE345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34DC2FE4" w14:textId="77777777" w:rsidR="00F72D84" w:rsidRPr="0093658C" w:rsidRDefault="00F72D84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1" w:name="_Hlk528150938"/>
            <w:r w:rsidRPr="0093658C">
              <w:rPr>
                <w:rFonts w:asciiTheme="majorHAnsi" w:hAnsiTheme="majorHAnsi" w:cstheme="majorHAnsi"/>
                <w:b/>
                <w:sz w:val="26"/>
                <w:szCs w:val="26"/>
              </w:rPr>
              <w:t>Số TT</w:t>
            </w:r>
          </w:p>
        </w:tc>
        <w:tc>
          <w:tcPr>
            <w:tcW w:w="4018" w:type="dxa"/>
            <w:vAlign w:val="center"/>
          </w:tcPr>
          <w:p w14:paraId="7E260382" w14:textId="77777777" w:rsidR="00F72D84" w:rsidRPr="0093658C" w:rsidRDefault="00F72D84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</w:rPr>
              <w:t>Kết quả công bố</w:t>
            </w:r>
          </w:p>
        </w:tc>
        <w:tc>
          <w:tcPr>
            <w:tcW w:w="1432" w:type="dxa"/>
            <w:vAlign w:val="center"/>
          </w:tcPr>
          <w:p w14:paraId="13618F96" w14:textId="77777777" w:rsidR="00F72D84" w:rsidRPr="0093658C" w:rsidRDefault="00F72D84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sv-SE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  <w:lang w:val="sv-SE"/>
              </w:rPr>
              <w:t>Số lượng</w:t>
            </w:r>
          </w:p>
        </w:tc>
        <w:tc>
          <w:tcPr>
            <w:tcW w:w="2853" w:type="dxa"/>
            <w:vAlign w:val="center"/>
          </w:tcPr>
          <w:p w14:paraId="20CE1CA0" w14:textId="77777777" w:rsidR="00F72D84" w:rsidRPr="0093658C" w:rsidRDefault="00F72D84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Ghi chú</w:t>
            </w:r>
          </w:p>
        </w:tc>
      </w:tr>
      <w:tr w:rsidR="00F72D84" w:rsidRPr="0093658C" w14:paraId="38E23782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3B1789EF" w14:textId="77777777" w:rsidR="00F72D84" w:rsidRPr="0093658C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4018" w:type="dxa"/>
            <w:vAlign w:val="center"/>
          </w:tcPr>
          <w:p w14:paraId="111374B0" w14:textId="3EE03728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 xml:space="preserve">Bài báo trên tạp chí quốc tế có uy tín </w:t>
            </w:r>
          </w:p>
        </w:tc>
        <w:tc>
          <w:tcPr>
            <w:tcW w:w="1432" w:type="dxa"/>
            <w:vAlign w:val="center"/>
          </w:tcPr>
          <w:p w14:paraId="327035C4" w14:textId="77777777" w:rsidR="00F72D84" w:rsidRPr="0093658C" w:rsidRDefault="00F72D84" w:rsidP="000B470C">
            <w:pPr>
              <w:tabs>
                <w:tab w:val="left" w:pos="360"/>
              </w:tabs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15CB7207" w14:textId="77777777" w:rsidR="00F72D84" w:rsidRPr="0093658C" w:rsidRDefault="00F72D84" w:rsidP="000B470C">
            <w:pPr>
              <w:tabs>
                <w:tab w:val="left" w:pos="360"/>
              </w:tabs>
              <w:spacing w:before="60" w:after="60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Trong đó, số bài báo trên tạp chí Q1: …, số bài báo trên tạp chí Q2: …</w:t>
            </w:r>
          </w:p>
        </w:tc>
      </w:tr>
      <w:tr w:rsidR="00F72D84" w:rsidRPr="0093658C" w14:paraId="59E592CB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59783C35" w14:textId="77777777" w:rsidR="00F72D84" w:rsidRPr="0093658C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4018" w:type="dxa"/>
            <w:vAlign w:val="center"/>
          </w:tcPr>
          <w:p w14:paraId="74AAB01E" w14:textId="77777777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Bằng độc quyền sáng chế</w:t>
            </w:r>
          </w:p>
        </w:tc>
        <w:tc>
          <w:tcPr>
            <w:tcW w:w="1432" w:type="dxa"/>
            <w:vAlign w:val="center"/>
          </w:tcPr>
          <w:p w14:paraId="53335A32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74180E32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029D89BC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573D4EAF" w14:textId="77777777" w:rsidR="00F72D84" w:rsidRPr="0093658C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4018" w:type="dxa"/>
            <w:vAlign w:val="center"/>
          </w:tcPr>
          <w:p w14:paraId="660080B7" w14:textId="77777777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Bằng bảo hộ giống cây trồng</w:t>
            </w:r>
          </w:p>
        </w:tc>
        <w:tc>
          <w:tcPr>
            <w:tcW w:w="1432" w:type="dxa"/>
            <w:vAlign w:val="center"/>
          </w:tcPr>
          <w:p w14:paraId="3C56D0F6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699B3718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4064A7A6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70B9A7FE" w14:textId="77777777" w:rsidR="00F72D84" w:rsidRPr="0093658C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4018" w:type="dxa"/>
            <w:vAlign w:val="center"/>
          </w:tcPr>
          <w:p w14:paraId="1D6EAC0C" w14:textId="77777777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Bằng độc quyền giải pháp hữu ích</w:t>
            </w:r>
          </w:p>
        </w:tc>
        <w:tc>
          <w:tcPr>
            <w:tcW w:w="1432" w:type="dxa"/>
            <w:vAlign w:val="center"/>
          </w:tcPr>
          <w:p w14:paraId="39CAFAA3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3AFE147C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2C8B8960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0013A974" w14:textId="3B68F6BE" w:rsidR="00F72D84" w:rsidRPr="0093658C" w:rsidRDefault="00633BA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4018" w:type="dxa"/>
            <w:vAlign w:val="center"/>
          </w:tcPr>
          <w:p w14:paraId="0D586BEF" w14:textId="035C7915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Bài báo trên tạp chí trong nước</w:t>
            </w:r>
          </w:p>
        </w:tc>
        <w:tc>
          <w:tcPr>
            <w:tcW w:w="1432" w:type="dxa"/>
            <w:vAlign w:val="center"/>
          </w:tcPr>
          <w:p w14:paraId="14316A6C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46CC7404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3714E" w:rsidRPr="0093658C" w14:paraId="63009689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443CAD7C" w14:textId="289BE59B" w:rsidR="0093714E" w:rsidRPr="0093658C" w:rsidRDefault="0093714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4018" w:type="dxa"/>
            <w:vAlign w:val="center"/>
          </w:tcPr>
          <w:p w14:paraId="66D83A66" w14:textId="68D89903" w:rsidR="0093714E" w:rsidRPr="0093658C" w:rsidRDefault="0093714E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Bài báo trên tạp chí quốc tế khác</w:t>
            </w:r>
          </w:p>
        </w:tc>
        <w:tc>
          <w:tcPr>
            <w:tcW w:w="1432" w:type="dxa"/>
            <w:vAlign w:val="center"/>
          </w:tcPr>
          <w:p w14:paraId="1045386B" w14:textId="77777777" w:rsidR="0093714E" w:rsidRPr="0093658C" w:rsidRDefault="0093714E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4A9220C9" w14:textId="77777777" w:rsidR="0093714E" w:rsidRPr="0093658C" w:rsidRDefault="0093714E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75F8BEE4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0021F9ED" w14:textId="23B2619D" w:rsidR="00F72D84" w:rsidRPr="0093658C" w:rsidRDefault="0093714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4018" w:type="dxa"/>
            <w:vAlign w:val="center"/>
          </w:tcPr>
          <w:p w14:paraId="327DA89A" w14:textId="1CB45CBC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Báo cáo Hội nghị</w:t>
            </w:r>
            <w:r w:rsidR="00C41DB9">
              <w:rPr>
                <w:rFonts w:asciiTheme="majorHAnsi" w:hAnsiTheme="majorHAnsi" w:cstheme="majorHAnsi"/>
                <w:sz w:val="26"/>
                <w:szCs w:val="26"/>
              </w:rPr>
              <w:t>, Hội thảo</w:t>
            </w: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 xml:space="preserve"> khoa học quốc tế, quốc gia</w:t>
            </w:r>
          </w:p>
        </w:tc>
        <w:tc>
          <w:tcPr>
            <w:tcW w:w="1432" w:type="dxa"/>
            <w:vAlign w:val="center"/>
          </w:tcPr>
          <w:p w14:paraId="19B9FBEF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0F02B57A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4FB88B26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62C02C29" w14:textId="7253CE72" w:rsidR="00F72D84" w:rsidRPr="0093658C" w:rsidRDefault="0093714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4018" w:type="dxa"/>
            <w:vAlign w:val="center"/>
          </w:tcPr>
          <w:p w14:paraId="016AFA23" w14:textId="77777777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Sách chuyên khảo</w:t>
            </w:r>
          </w:p>
        </w:tc>
        <w:tc>
          <w:tcPr>
            <w:tcW w:w="1432" w:type="dxa"/>
            <w:vAlign w:val="center"/>
          </w:tcPr>
          <w:p w14:paraId="000AD102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3A00E75C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63F3220A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75BF1282" w14:textId="3E8EFB1D" w:rsidR="00F72D84" w:rsidRPr="0093658C" w:rsidRDefault="0093714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4018" w:type="dxa"/>
            <w:vAlign w:val="center"/>
          </w:tcPr>
          <w:p w14:paraId="3E360009" w14:textId="2650FF25" w:rsidR="00F72D84" w:rsidRPr="0093658C" w:rsidRDefault="007C373E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Kết quả</w:t>
            </w:r>
            <w:r w:rsidR="00F72D84" w:rsidRPr="0093658C">
              <w:rPr>
                <w:rFonts w:asciiTheme="majorHAnsi" w:hAnsiTheme="majorHAnsi" w:cstheme="majorHAnsi"/>
                <w:sz w:val="26"/>
                <w:szCs w:val="26"/>
              </w:rPr>
              <w:t xml:space="preserve"> khác</w:t>
            </w:r>
          </w:p>
        </w:tc>
        <w:tc>
          <w:tcPr>
            <w:tcW w:w="1432" w:type="dxa"/>
            <w:vAlign w:val="center"/>
          </w:tcPr>
          <w:p w14:paraId="38AC2805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3F881DFC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4A7DD64C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016DBD24" w14:textId="4EC41A3D" w:rsidR="00F72D84" w:rsidRPr="0093658C" w:rsidRDefault="0093714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4018" w:type="dxa"/>
            <w:vAlign w:val="center"/>
          </w:tcPr>
          <w:p w14:paraId="69FDC9F2" w14:textId="77777777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Đào tạo Nghiên cứu sinh</w:t>
            </w:r>
          </w:p>
        </w:tc>
        <w:tc>
          <w:tcPr>
            <w:tcW w:w="1432" w:type="dxa"/>
            <w:vAlign w:val="center"/>
          </w:tcPr>
          <w:p w14:paraId="483927C6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53B7BA95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93658C" w14:paraId="665AAFB7" w14:textId="77777777" w:rsidTr="0006164B">
        <w:trPr>
          <w:cantSplit/>
          <w:trHeight w:val="297"/>
        </w:trPr>
        <w:tc>
          <w:tcPr>
            <w:tcW w:w="813" w:type="dxa"/>
            <w:vAlign w:val="center"/>
          </w:tcPr>
          <w:p w14:paraId="5892F83A" w14:textId="3A198AFC" w:rsidR="00F72D84" w:rsidRPr="0093658C" w:rsidRDefault="00633BA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93714E" w:rsidRPr="0093658C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4018" w:type="dxa"/>
            <w:vAlign w:val="center"/>
          </w:tcPr>
          <w:p w14:paraId="1949A203" w14:textId="77777777" w:rsidR="00F72D84" w:rsidRPr="0093658C" w:rsidRDefault="00F72D84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Đào tạo học viên cao học</w:t>
            </w:r>
          </w:p>
        </w:tc>
        <w:tc>
          <w:tcPr>
            <w:tcW w:w="1432" w:type="dxa"/>
            <w:vAlign w:val="center"/>
          </w:tcPr>
          <w:p w14:paraId="38D917DE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3" w:type="dxa"/>
            <w:vAlign w:val="center"/>
          </w:tcPr>
          <w:p w14:paraId="7B758420" w14:textId="77777777" w:rsidR="00F72D84" w:rsidRPr="0093658C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B2D33B0" w14:textId="77777777" w:rsidR="00FB78D9" w:rsidRDefault="00FB78D9" w:rsidP="00F72D84">
      <w:pPr>
        <w:pStyle w:val="ThngthngWeb"/>
        <w:spacing w:before="120" w:beforeAutospacing="0" w:after="0" w:afterAutospacing="0"/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</w:pPr>
      <w:r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br w:type="page"/>
      </w:r>
    </w:p>
    <w:p w14:paraId="78DECB7D" w14:textId="1464D432" w:rsidR="007C373E" w:rsidRPr="0093658C" w:rsidRDefault="007C373E" w:rsidP="00F72D84">
      <w:pPr>
        <w:pStyle w:val="ThngthngWeb"/>
        <w:spacing w:before="120" w:beforeAutospacing="0" w:after="0" w:afterAutospacing="0"/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</w:pPr>
      <w:r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lastRenderedPageBreak/>
        <w:t xml:space="preserve">IV. </w:t>
      </w:r>
      <w:r w:rsidR="00743269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Dự toán k</w:t>
      </w:r>
      <w:r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inh phí</w:t>
      </w:r>
      <w:r w:rsidR="00743269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 </w:t>
      </w:r>
    </w:p>
    <w:p w14:paraId="4013F57E" w14:textId="4B104CD3" w:rsidR="00F72D84" w:rsidRPr="0093658C" w:rsidRDefault="007C373E" w:rsidP="00F72D84">
      <w:pPr>
        <w:pStyle w:val="ThngthngWeb"/>
        <w:spacing w:before="120" w:beforeAutospacing="0" w:after="0" w:afterAutospacing="0"/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</w:pPr>
      <w:r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1</w:t>
      </w:r>
      <w:r w:rsidR="00F72D84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</w:rPr>
        <w:t xml:space="preserve">. </w:t>
      </w:r>
      <w:r w:rsidR="00F72D84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Tổng kinh phí thực hiện:</w:t>
      </w:r>
      <w:r w:rsidR="0019009B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 </w:t>
      </w:r>
      <w:r w:rsidR="0019009B" w:rsidRPr="0093658C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… triệu đồng</w:t>
      </w:r>
      <w:r w:rsidR="003001DA" w:rsidRPr="0093658C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, trong đó, đề nghị Quỹ tài trợ: … triệu đồng.</w:t>
      </w:r>
    </w:p>
    <w:p w14:paraId="5FE0D451" w14:textId="2CAAF2ED" w:rsidR="007C373E" w:rsidRPr="0093658C" w:rsidRDefault="007C373E" w:rsidP="00F72D84">
      <w:pPr>
        <w:pStyle w:val="ThngthngWeb"/>
        <w:spacing w:before="120"/>
        <w:jc w:val="both"/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</w:pPr>
      <w:r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2</w:t>
      </w:r>
      <w:r w:rsidR="00F72D84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. Phương thức</w:t>
      </w:r>
      <w:r w:rsidR="00743269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 khoán chi</w:t>
      </w:r>
      <w:r w:rsidR="00F72D84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 thực hiện nhiệm vụ:</w:t>
      </w:r>
      <w:r w:rsidR="003770C1" w:rsidRPr="0093658C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 </w:t>
      </w:r>
      <w:r w:rsidR="003770C1" w:rsidRPr="0093658C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…</w:t>
      </w:r>
    </w:p>
    <w:p w14:paraId="02753F26" w14:textId="68BDFF1D" w:rsidR="00F72D84" w:rsidRPr="0093658C" w:rsidRDefault="00743269" w:rsidP="00F17CD5">
      <w:pPr>
        <w:pStyle w:val="ThngthngWeb"/>
        <w:rPr>
          <w:rFonts w:asciiTheme="majorHAnsi" w:hAnsiTheme="majorHAnsi" w:cstheme="majorHAnsi"/>
          <w:b/>
          <w:sz w:val="26"/>
          <w:szCs w:val="26"/>
        </w:rPr>
      </w:pPr>
      <w:r w:rsidRPr="0093658C">
        <w:rPr>
          <w:rFonts w:asciiTheme="majorHAnsi" w:hAnsiTheme="majorHAnsi" w:cstheme="majorHAnsi"/>
          <w:b/>
          <w:sz w:val="26"/>
          <w:szCs w:val="26"/>
          <w:lang w:val="en-US"/>
        </w:rPr>
        <w:t>V</w:t>
      </w:r>
      <w:r w:rsidR="00F72D84" w:rsidRPr="0093658C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F72D84" w:rsidRPr="0093658C">
        <w:rPr>
          <w:rFonts w:asciiTheme="majorHAnsi" w:hAnsiTheme="majorHAnsi" w:cstheme="majorHAnsi"/>
          <w:b/>
          <w:sz w:val="26"/>
          <w:szCs w:val="26"/>
          <w:lang w:val="en-US"/>
        </w:rPr>
        <w:t xml:space="preserve">Danh sách tài liệu kèm theo </w:t>
      </w:r>
      <w:r w:rsidRPr="0093658C">
        <w:rPr>
          <w:rFonts w:asciiTheme="majorHAnsi" w:hAnsiTheme="majorHAnsi" w:cstheme="majorHAnsi"/>
          <w:b/>
          <w:sz w:val="26"/>
          <w:szCs w:val="26"/>
          <w:lang w:val="en-US"/>
        </w:rPr>
        <w:t>đơn</w:t>
      </w:r>
      <w:r w:rsidR="00F72D84" w:rsidRPr="0093658C">
        <w:rPr>
          <w:rFonts w:asciiTheme="majorHAnsi" w:hAnsiTheme="majorHAnsi" w:cstheme="majorHAnsi"/>
          <w:b/>
          <w:sz w:val="26"/>
          <w:szCs w:val="26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63"/>
        <w:gridCol w:w="5486"/>
        <w:gridCol w:w="3012"/>
      </w:tblGrid>
      <w:tr w:rsidR="00F72D84" w:rsidRPr="0093658C" w14:paraId="17DC93A1" w14:textId="77777777" w:rsidTr="000B470C">
        <w:tc>
          <w:tcPr>
            <w:tcW w:w="537" w:type="dxa"/>
            <w:vAlign w:val="center"/>
          </w:tcPr>
          <w:p w14:paraId="67045671" w14:textId="77777777" w:rsidR="00F72D84" w:rsidRPr="0093658C" w:rsidRDefault="00F72D84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5504" w:type="dxa"/>
            <w:vAlign w:val="center"/>
          </w:tcPr>
          <w:p w14:paraId="2C750B64" w14:textId="77777777" w:rsidR="00F72D84" w:rsidRPr="0093658C" w:rsidRDefault="00F72D84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</w:rPr>
              <w:t>Tài liệu</w:t>
            </w:r>
          </w:p>
        </w:tc>
        <w:tc>
          <w:tcPr>
            <w:tcW w:w="3020" w:type="dxa"/>
            <w:vAlign w:val="center"/>
          </w:tcPr>
          <w:p w14:paraId="2142B9BF" w14:textId="77777777" w:rsidR="00F72D84" w:rsidRPr="0093658C" w:rsidRDefault="00F72D84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</w:rPr>
              <w:t>Số lượng</w:t>
            </w:r>
          </w:p>
        </w:tc>
      </w:tr>
      <w:tr w:rsidR="00F72D84" w:rsidRPr="0093658C" w14:paraId="08CD3A0F" w14:textId="77777777" w:rsidTr="000B470C">
        <w:tc>
          <w:tcPr>
            <w:tcW w:w="537" w:type="dxa"/>
            <w:vAlign w:val="center"/>
          </w:tcPr>
          <w:p w14:paraId="041846A8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5504" w:type="dxa"/>
            <w:vAlign w:val="center"/>
          </w:tcPr>
          <w:p w14:paraId="325B533B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Thuyết minh đề tài (tiếng Việt)</w:t>
            </w:r>
          </w:p>
        </w:tc>
        <w:tc>
          <w:tcPr>
            <w:tcW w:w="3020" w:type="dxa"/>
            <w:vAlign w:val="center"/>
          </w:tcPr>
          <w:p w14:paraId="7494BABF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722C9CAB" w14:textId="77777777" w:rsidTr="000B470C">
        <w:tc>
          <w:tcPr>
            <w:tcW w:w="537" w:type="dxa"/>
            <w:vAlign w:val="center"/>
          </w:tcPr>
          <w:p w14:paraId="443910EA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5504" w:type="dxa"/>
            <w:vAlign w:val="center"/>
          </w:tcPr>
          <w:p w14:paraId="5C4AB513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Thuyết minh đề tài (tiếng Anh)</w:t>
            </w:r>
          </w:p>
        </w:tc>
        <w:tc>
          <w:tcPr>
            <w:tcW w:w="3020" w:type="dxa"/>
            <w:vAlign w:val="center"/>
          </w:tcPr>
          <w:p w14:paraId="39119276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4EB5356F" w14:textId="77777777" w:rsidTr="000B470C">
        <w:tc>
          <w:tcPr>
            <w:tcW w:w="537" w:type="dxa"/>
            <w:vAlign w:val="center"/>
          </w:tcPr>
          <w:p w14:paraId="34834A3A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5504" w:type="dxa"/>
            <w:vAlign w:val="center"/>
          </w:tcPr>
          <w:p w14:paraId="2BC36186" w14:textId="04209BC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Lý lịch khoa học</w:t>
            </w:r>
            <w:r w:rsidR="007C373E"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020" w:type="dxa"/>
            <w:vAlign w:val="center"/>
          </w:tcPr>
          <w:p w14:paraId="01810BFA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4F362CDE" w14:textId="77777777" w:rsidTr="000B470C">
        <w:tc>
          <w:tcPr>
            <w:tcW w:w="537" w:type="dxa"/>
            <w:vAlign w:val="center"/>
          </w:tcPr>
          <w:p w14:paraId="18CFC556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3</w:t>
            </w:r>
          </w:p>
        </w:tc>
        <w:tc>
          <w:tcPr>
            <w:tcW w:w="5504" w:type="dxa"/>
            <w:vAlign w:val="center"/>
          </w:tcPr>
          <w:p w14:paraId="75D2234B" w14:textId="39F839E0" w:rsidR="00F72D84" w:rsidRPr="0093658C" w:rsidRDefault="00F72D84" w:rsidP="000B470C">
            <w:pPr>
              <w:spacing w:before="120" w:after="120" w:line="320" w:lineRule="exact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Văn bản xác nhận của tổ chức ứng dụng kết quả nghiên cứu</w:t>
            </w:r>
            <w:r w:rsidR="00601D3F"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(nếu có)</w:t>
            </w:r>
          </w:p>
        </w:tc>
        <w:tc>
          <w:tcPr>
            <w:tcW w:w="3020" w:type="dxa"/>
            <w:vAlign w:val="center"/>
          </w:tcPr>
          <w:p w14:paraId="19A0F726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5911D757" w14:textId="77777777" w:rsidTr="000B470C">
        <w:tc>
          <w:tcPr>
            <w:tcW w:w="537" w:type="dxa"/>
            <w:vAlign w:val="center"/>
          </w:tcPr>
          <w:p w14:paraId="6C642619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5504" w:type="dxa"/>
            <w:vAlign w:val="center"/>
          </w:tcPr>
          <w:p w14:paraId="59168B09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Tài liệu khác (ghi cụ thể):</w:t>
            </w:r>
          </w:p>
        </w:tc>
        <w:tc>
          <w:tcPr>
            <w:tcW w:w="3020" w:type="dxa"/>
            <w:vAlign w:val="center"/>
          </w:tcPr>
          <w:p w14:paraId="50E0BF25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F72D84" w:rsidRPr="0093658C" w14:paraId="20B6E2A6" w14:textId="77777777" w:rsidTr="000B470C">
        <w:tc>
          <w:tcPr>
            <w:tcW w:w="537" w:type="dxa"/>
            <w:vAlign w:val="center"/>
          </w:tcPr>
          <w:p w14:paraId="1C7F09D6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4.1</w:t>
            </w:r>
          </w:p>
        </w:tc>
        <w:tc>
          <w:tcPr>
            <w:tcW w:w="5504" w:type="dxa"/>
            <w:vAlign w:val="center"/>
          </w:tcPr>
          <w:p w14:paraId="50A9196D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…</w:t>
            </w:r>
          </w:p>
        </w:tc>
        <w:tc>
          <w:tcPr>
            <w:tcW w:w="3020" w:type="dxa"/>
            <w:vAlign w:val="center"/>
          </w:tcPr>
          <w:p w14:paraId="02415DC4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93658C" w14:paraId="2B9FE381" w14:textId="77777777" w:rsidTr="000B470C">
        <w:tc>
          <w:tcPr>
            <w:tcW w:w="537" w:type="dxa"/>
            <w:vAlign w:val="center"/>
          </w:tcPr>
          <w:p w14:paraId="2321C7DC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4.2</w:t>
            </w:r>
          </w:p>
        </w:tc>
        <w:tc>
          <w:tcPr>
            <w:tcW w:w="5504" w:type="dxa"/>
            <w:vAlign w:val="center"/>
          </w:tcPr>
          <w:p w14:paraId="61FD0D53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Cs/>
                <w:sz w:val="26"/>
                <w:szCs w:val="26"/>
              </w:rPr>
              <w:t>…</w:t>
            </w:r>
          </w:p>
        </w:tc>
        <w:tc>
          <w:tcPr>
            <w:tcW w:w="3020" w:type="dxa"/>
            <w:vAlign w:val="center"/>
          </w:tcPr>
          <w:p w14:paraId="43F51127" w14:textId="77777777" w:rsidR="00F72D84" w:rsidRPr="0093658C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14:paraId="2FE799A4" w14:textId="58EE5767" w:rsidR="00F72D84" w:rsidRPr="0093658C" w:rsidRDefault="00743269" w:rsidP="00F72D84">
      <w:pPr>
        <w:spacing w:before="120" w:line="320" w:lineRule="exact"/>
        <w:rPr>
          <w:rFonts w:asciiTheme="majorHAnsi" w:hAnsiTheme="majorHAnsi" w:cstheme="majorHAnsi"/>
          <w:b/>
          <w:sz w:val="26"/>
          <w:szCs w:val="26"/>
        </w:rPr>
      </w:pPr>
      <w:r w:rsidRPr="0093658C">
        <w:rPr>
          <w:rFonts w:asciiTheme="majorHAnsi" w:hAnsiTheme="majorHAnsi" w:cstheme="majorHAnsi"/>
          <w:b/>
          <w:sz w:val="26"/>
          <w:szCs w:val="26"/>
        </w:rPr>
        <w:t>VI</w:t>
      </w:r>
      <w:r w:rsidR="00F72D84" w:rsidRPr="0093658C">
        <w:rPr>
          <w:rFonts w:asciiTheme="majorHAnsi" w:hAnsiTheme="majorHAnsi" w:cstheme="majorHAnsi"/>
          <w:b/>
          <w:sz w:val="26"/>
          <w:szCs w:val="26"/>
        </w:rPr>
        <w:t>. Cam kết</w:t>
      </w:r>
    </w:p>
    <w:p w14:paraId="6D2EC3E9" w14:textId="77777777" w:rsidR="005812FF" w:rsidRPr="0093658C" w:rsidRDefault="00F72D84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3658C">
        <w:rPr>
          <w:rFonts w:asciiTheme="majorHAnsi" w:hAnsiTheme="majorHAnsi" w:cstheme="majorHAnsi"/>
          <w:sz w:val="26"/>
          <w:szCs w:val="26"/>
        </w:rPr>
        <w:t>Tổ chức chủ trì và Chủ nhiệm đề tài cam kết</w:t>
      </w:r>
      <w:r w:rsidR="005812FF" w:rsidRPr="0093658C">
        <w:rPr>
          <w:rFonts w:asciiTheme="majorHAnsi" w:hAnsiTheme="majorHAnsi" w:cstheme="majorHAnsi"/>
          <w:sz w:val="26"/>
          <w:szCs w:val="26"/>
          <w:lang w:val="vi-VN"/>
        </w:rPr>
        <w:t>:</w:t>
      </w:r>
    </w:p>
    <w:p w14:paraId="656108B1" w14:textId="4A9BE4C8" w:rsidR="005C3E98" w:rsidRPr="0093658C" w:rsidRDefault="005C3E98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3658C">
        <w:rPr>
          <w:rFonts w:asciiTheme="majorHAnsi" w:hAnsiTheme="majorHAnsi" w:cstheme="majorHAnsi"/>
          <w:sz w:val="26"/>
          <w:szCs w:val="26"/>
          <w:lang w:val="vi-VN"/>
        </w:rPr>
        <w:t>-</w:t>
      </w:r>
      <w:r w:rsidR="00F72D84" w:rsidRPr="0093658C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93658C">
        <w:rPr>
          <w:rFonts w:asciiTheme="majorHAnsi" w:hAnsiTheme="majorHAnsi" w:cstheme="majorHAnsi"/>
          <w:sz w:val="26"/>
          <w:szCs w:val="26"/>
          <w:lang w:val="vi-VN"/>
        </w:rPr>
        <w:t>T</w:t>
      </w:r>
      <w:r w:rsidR="00F72D84" w:rsidRPr="0093658C">
        <w:rPr>
          <w:rFonts w:asciiTheme="majorHAnsi" w:hAnsiTheme="majorHAnsi" w:cstheme="majorHAnsi"/>
          <w:sz w:val="26"/>
          <w:szCs w:val="26"/>
          <w:lang w:val="vi-VN"/>
        </w:rPr>
        <w:t xml:space="preserve">hông tin cung cấp trong hồ sơ đăng ký tài trợ là chính xác và có sự đồng thuận của tất cả những tổ chức, cá nhân có liên quan; </w:t>
      </w:r>
    </w:p>
    <w:p w14:paraId="720F819F" w14:textId="1CEA63EE" w:rsidR="005C3E98" w:rsidRPr="0093658C" w:rsidRDefault="005C3E98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</w:pPr>
      <w:r w:rsidRPr="0093658C">
        <w:rPr>
          <w:rFonts w:asciiTheme="majorHAnsi" w:hAnsiTheme="majorHAnsi" w:cstheme="majorHAnsi"/>
          <w:sz w:val="26"/>
          <w:szCs w:val="26"/>
          <w:lang w:val="vi-VN"/>
        </w:rPr>
        <w:t>- C</w:t>
      </w:r>
      <w:r w:rsidR="00F72D84"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ác nội dung đề xuất Quỹ </w:t>
      </w:r>
      <w:r w:rsidR="00E60713"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tài </w:t>
      </w:r>
      <w:r w:rsidR="00F72D84"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trợ không trùng lặp với các nội dung đã, đang được</w:t>
      </w:r>
      <w:r w:rsidR="00D815BA"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</w:t>
      </w:r>
      <w:r w:rsidR="00E60713"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tài</w:t>
      </w:r>
      <w:r w:rsidR="00D815BA"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trợ từ nguồn</w:t>
      </w:r>
      <w:r w:rsidR="00F72D84"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ngân sách nhà nước hoặc các cơ quan tài trợ khác</w:t>
      </w:r>
      <w:r w:rsidRPr="0093658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;</w:t>
      </w:r>
    </w:p>
    <w:p w14:paraId="62FDF0E2" w14:textId="00CC6ED3" w:rsidR="00F72D84" w:rsidRPr="0093658C" w:rsidRDefault="00F72D84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F54E3F" w:rsidRPr="0093658C">
        <w:rPr>
          <w:rFonts w:asciiTheme="majorHAnsi" w:hAnsiTheme="majorHAnsi" w:cstheme="majorHAnsi"/>
          <w:sz w:val="26"/>
          <w:szCs w:val="26"/>
          <w:lang w:val="vi-VN"/>
        </w:rPr>
        <w:t xml:space="preserve">- Tuân thủ các quy định hiện hành liên quan đến đăng kí, thực hiện đề tài và các quy định về </w:t>
      </w:r>
      <w:r w:rsidR="00653894" w:rsidRPr="0093658C">
        <w:rPr>
          <w:rFonts w:asciiTheme="majorHAnsi" w:hAnsiTheme="majorHAnsi" w:cstheme="majorHAnsi"/>
          <w:sz w:val="26"/>
          <w:szCs w:val="26"/>
          <w:lang w:val="vi-VN"/>
        </w:rPr>
        <w:t>liêm chính học thuật</w:t>
      </w:r>
      <w:r w:rsidR="00A902DA">
        <w:rPr>
          <w:rFonts w:asciiTheme="majorHAnsi" w:hAnsiTheme="majorHAnsi" w:cstheme="majorHAnsi"/>
          <w:sz w:val="26"/>
          <w:szCs w:val="26"/>
        </w:rPr>
        <w:t xml:space="preserve">, </w:t>
      </w:r>
      <w:r w:rsidR="00653894" w:rsidRPr="0093658C">
        <w:rPr>
          <w:rFonts w:asciiTheme="majorHAnsi" w:hAnsiTheme="majorHAnsi" w:cstheme="majorHAnsi"/>
          <w:sz w:val="26"/>
          <w:szCs w:val="26"/>
          <w:lang w:val="vi-VN"/>
        </w:rPr>
        <w:t>đạo đức nghiên cứu</w:t>
      </w:r>
      <w:r w:rsidR="005861D3" w:rsidRPr="0093658C">
        <w:rPr>
          <w:rFonts w:asciiTheme="majorHAnsi" w:hAnsiTheme="majorHAnsi" w:cstheme="majorHAnsi"/>
          <w:sz w:val="26"/>
          <w:szCs w:val="26"/>
        </w:rPr>
        <w:t>;</w:t>
      </w:r>
    </w:p>
    <w:p w14:paraId="20CBCBD6" w14:textId="1719EF4E" w:rsidR="005861D3" w:rsidRPr="0093658C" w:rsidRDefault="005861D3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93658C">
        <w:rPr>
          <w:rFonts w:asciiTheme="majorHAnsi" w:hAnsiTheme="majorHAnsi" w:cstheme="majorHAnsi"/>
          <w:sz w:val="26"/>
          <w:szCs w:val="26"/>
        </w:rPr>
        <w:t xml:space="preserve">- </w:t>
      </w:r>
      <w:r w:rsidR="00F26795" w:rsidRPr="0093658C">
        <w:rPr>
          <w:rFonts w:asciiTheme="majorHAnsi" w:hAnsiTheme="majorHAnsi" w:cstheme="majorHAnsi"/>
          <w:sz w:val="26"/>
          <w:szCs w:val="26"/>
        </w:rPr>
        <w:t>Đảm bảo cơ sở vật chất, nguồn nhân lực và</w:t>
      </w:r>
      <w:r w:rsidRPr="0093658C">
        <w:rPr>
          <w:rFonts w:asciiTheme="majorHAnsi" w:hAnsiTheme="majorHAnsi" w:cstheme="majorHAnsi"/>
          <w:sz w:val="26"/>
          <w:szCs w:val="26"/>
        </w:rPr>
        <w:t xml:space="preserve"> thời gian</w:t>
      </w:r>
      <w:r w:rsidR="00F26795" w:rsidRPr="0093658C">
        <w:rPr>
          <w:rFonts w:asciiTheme="majorHAnsi" w:hAnsiTheme="majorHAnsi" w:cstheme="majorHAnsi"/>
          <w:sz w:val="26"/>
          <w:szCs w:val="26"/>
        </w:rPr>
        <w:t xml:space="preserve"> cần thiết</w:t>
      </w:r>
      <w:r w:rsidRPr="0093658C">
        <w:rPr>
          <w:rFonts w:asciiTheme="majorHAnsi" w:hAnsiTheme="majorHAnsi" w:cstheme="majorHAnsi"/>
          <w:sz w:val="26"/>
          <w:szCs w:val="26"/>
        </w:rPr>
        <w:t xml:space="preserve"> để thực hiện các nội dung nghiên cứu của đ</w:t>
      </w:r>
      <w:r w:rsidR="00592402">
        <w:rPr>
          <w:rFonts w:asciiTheme="majorHAnsi" w:hAnsiTheme="majorHAnsi" w:cstheme="majorHAnsi"/>
          <w:sz w:val="26"/>
          <w:szCs w:val="26"/>
        </w:rPr>
        <w:t>ề</w:t>
      </w:r>
      <w:r w:rsidRPr="0093658C">
        <w:rPr>
          <w:rFonts w:asciiTheme="majorHAnsi" w:hAnsiTheme="majorHAnsi" w:cstheme="majorHAnsi"/>
          <w:sz w:val="26"/>
          <w:szCs w:val="26"/>
        </w:rPr>
        <w:t xml:space="preserve"> tài.</w:t>
      </w:r>
    </w:p>
    <w:tbl>
      <w:tblPr>
        <w:tblStyle w:val="LiBang"/>
        <w:tblW w:w="90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45"/>
        <w:gridCol w:w="5040"/>
      </w:tblGrid>
      <w:tr w:rsidR="00F72D84" w:rsidRPr="0093658C" w14:paraId="3576903E" w14:textId="77777777" w:rsidTr="00240D8F">
        <w:tc>
          <w:tcPr>
            <w:tcW w:w="4045" w:type="dxa"/>
            <w:vAlign w:val="center"/>
          </w:tcPr>
          <w:p w14:paraId="430EF2CE" w14:textId="77777777" w:rsidR="00F72D84" w:rsidRPr="0093658C" w:rsidRDefault="00F72D84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5040" w:type="dxa"/>
            <w:vAlign w:val="center"/>
          </w:tcPr>
          <w:p w14:paraId="2F85A779" w14:textId="77777777" w:rsidR="00F72D84" w:rsidRPr="0093658C" w:rsidRDefault="00F72D84" w:rsidP="000B470C">
            <w:pPr>
              <w:spacing w:before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...(Tỉnh/thành phố), ngày…tháng ...  </w:t>
            </w:r>
            <w:r w:rsidRPr="0093658C">
              <w:rPr>
                <w:rFonts w:asciiTheme="majorHAnsi" w:hAnsiTheme="majorHAnsi" w:cstheme="majorHAnsi"/>
                <w:sz w:val="26"/>
                <w:szCs w:val="26"/>
              </w:rPr>
              <w:t>năm ….</w:t>
            </w:r>
          </w:p>
        </w:tc>
      </w:tr>
      <w:tr w:rsidR="00F72D84" w:rsidRPr="0093658C" w14:paraId="3D37908D" w14:textId="77777777" w:rsidTr="00240D8F">
        <w:tc>
          <w:tcPr>
            <w:tcW w:w="4045" w:type="dxa"/>
            <w:vAlign w:val="center"/>
          </w:tcPr>
          <w:p w14:paraId="208878B6" w14:textId="6912EDF3" w:rsidR="00F72D84" w:rsidRPr="0093658C" w:rsidRDefault="00F72D84" w:rsidP="000B470C">
            <w:pPr>
              <w:spacing w:after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</w:rPr>
              <w:t>Tổ chức chủ trì</w:t>
            </w:r>
          </w:p>
        </w:tc>
        <w:tc>
          <w:tcPr>
            <w:tcW w:w="5040" w:type="dxa"/>
            <w:vAlign w:val="center"/>
          </w:tcPr>
          <w:p w14:paraId="2E8B9DF5" w14:textId="77777777" w:rsidR="00F72D84" w:rsidRPr="0093658C" w:rsidRDefault="00F72D84" w:rsidP="000B470C">
            <w:pPr>
              <w:spacing w:after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658C">
              <w:rPr>
                <w:rFonts w:asciiTheme="majorHAnsi" w:hAnsiTheme="majorHAnsi" w:cstheme="majorHAnsi"/>
                <w:b/>
                <w:sz w:val="26"/>
                <w:szCs w:val="26"/>
              </w:rPr>
              <w:t>Chủ nhiệm đề tài</w:t>
            </w:r>
          </w:p>
        </w:tc>
      </w:tr>
    </w:tbl>
    <w:p w14:paraId="17B1552E" w14:textId="77777777" w:rsidR="00F72D84" w:rsidRPr="003504D9" w:rsidRDefault="00F72D84" w:rsidP="00F72D84">
      <w:pPr>
        <w:spacing w:before="40" w:line="320" w:lineRule="exact"/>
        <w:rPr>
          <w:b/>
          <w:bCs/>
          <w:sz w:val="26"/>
          <w:szCs w:val="26"/>
        </w:rPr>
      </w:pPr>
      <w:bookmarkStart w:id="2" w:name="_Hlk528150429"/>
      <w:r w:rsidRPr="00C25F66">
        <w:rPr>
          <w:bCs/>
          <w:sz w:val="26"/>
          <w:szCs w:val="26"/>
        </w:rPr>
        <w:t xml:space="preserve">         </w:t>
      </w:r>
      <w:bookmarkEnd w:id="1"/>
      <w:bookmarkEnd w:id="2"/>
    </w:p>
    <w:p w14:paraId="3A490C94" w14:textId="77777777" w:rsidR="00894E8D" w:rsidRDefault="00894E8D"/>
    <w:sectPr w:rsidR="00894E8D" w:rsidSect="0093658C">
      <w:headerReference w:type="default" r:id="rId8"/>
      <w:headerReference w:type="first" r:id="rId9"/>
      <w:pgSz w:w="11906" w:h="16838" w:code="9"/>
      <w:pgMar w:top="1134" w:right="1134" w:bottom="1134" w:left="1701" w:header="0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6F69" w14:textId="77777777" w:rsidR="00D77B5C" w:rsidRDefault="00D77B5C">
      <w:r>
        <w:separator/>
      </w:r>
    </w:p>
  </w:endnote>
  <w:endnote w:type="continuationSeparator" w:id="0">
    <w:p w14:paraId="5E40F927" w14:textId="77777777" w:rsidR="00D77B5C" w:rsidRDefault="00D7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256B" w14:textId="77777777" w:rsidR="00D77B5C" w:rsidRDefault="00D77B5C">
      <w:r>
        <w:separator/>
      </w:r>
    </w:p>
  </w:footnote>
  <w:footnote w:type="continuationSeparator" w:id="0">
    <w:p w14:paraId="21A6A995" w14:textId="77777777" w:rsidR="00D77B5C" w:rsidRDefault="00D7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423019"/>
      <w:docPartObj>
        <w:docPartGallery w:val="Page Numbers (Top of Page)"/>
        <w:docPartUnique/>
      </w:docPartObj>
    </w:sdtPr>
    <w:sdtEndPr/>
    <w:sdtContent>
      <w:p w14:paraId="40504D8B" w14:textId="77777777" w:rsidR="00AB41F5" w:rsidRDefault="00AB41F5">
        <w:pPr>
          <w:pStyle w:val="utrang"/>
          <w:jc w:val="center"/>
          <w:rPr>
            <w:lang w:val="en-US"/>
          </w:rPr>
        </w:pPr>
      </w:p>
      <w:p w14:paraId="3AFF7EAE" w14:textId="7442C36E" w:rsidR="00AB41F5" w:rsidRDefault="00AB41F5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523AD" w14:textId="77777777" w:rsidR="0058645B" w:rsidRDefault="0058645B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93250"/>
      <w:docPartObj>
        <w:docPartGallery w:val="Page Numbers (Top of Page)"/>
        <w:docPartUnique/>
      </w:docPartObj>
    </w:sdtPr>
    <w:sdtEndPr/>
    <w:sdtContent>
      <w:p w14:paraId="7864734F" w14:textId="77777777" w:rsidR="0093658C" w:rsidRDefault="0093658C">
        <w:pPr>
          <w:pStyle w:val="utrang"/>
          <w:jc w:val="center"/>
          <w:rPr>
            <w:lang w:val="en-US"/>
          </w:rPr>
        </w:pPr>
      </w:p>
      <w:p w14:paraId="4A678B96" w14:textId="54D7DDCA" w:rsidR="0093658C" w:rsidRDefault="0093658C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61D040" w14:textId="77777777" w:rsidR="0093658C" w:rsidRDefault="0093658C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F7"/>
    <w:rsid w:val="00007D48"/>
    <w:rsid w:val="0001465E"/>
    <w:rsid w:val="0004774E"/>
    <w:rsid w:val="0006164B"/>
    <w:rsid w:val="00096942"/>
    <w:rsid w:val="00101CE6"/>
    <w:rsid w:val="00114BB9"/>
    <w:rsid w:val="001410B5"/>
    <w:rsid w:val="0019009B"/>
    <w:rsid w:val="001D4AAB"/>
    <w:rsid w:val="001E5B70"/>
    <w:rsid w:val="001F3517"/>
    <w:rsid w:val="00240D8F"/>
    <w:rsid w:val="002736DF"/>
    <w:rsid w:val="00275067"/>
    <w:rsid w:val="00290A29"/>
    <w:rsid w:val="002A4F1C"/>
    <w:rsid w:val="002E4D4C"/>
    <w:rsid w:val="002F0705"/>
    <w:rsid w:val="003001DA"/>
    <w:rsid w:val="00371E55"/>
    <w:rsid w:val="003770C1"/>
    <w:rsid w:val="003876D3"/>
    <w:rsid w:val="003A7FB9"/>
    <w:rsid w:val="003D6545"/>
    <w:rsid w:val="00400E56"/>
    <w:rsid w:val="004162EA"/>
    <w:rsid w:val="00482080"/>
    <w:rsid w:val="004B56A5"/>
    <w:rsid w:val="004C590C"/>
    <w:rsid w:val="004D56D4"/>
    <w:rsid w:val="004E280F"/>
    <w:rsid w:val="00531BE6"/>
    <w:rsid w:val="00543FFD"/>
    <w:rsid w:val="005746CF"/>
    <w:rsid w:val="005812FF"/>
    <w:rsid w:val="005861D3"/>
    <w:rsid w:val="0058645B"/>
    <w:rsid w:val="00587B5A"/>
    <w:rsid w:val="00592402"/>
    <w:rsid w:val="005C323C"/>
    <w:rsid w:val="005C3E98"/>
    <w:rsid w:val="005E6608"/>
    <w:rsid w:val="00601D3F"/>
    <w:rsid w:val="00630B51"/>
    <w:rsid w:val="00633BAE"/>
    <w:rsid w:val="00653894"/>
    <w:rsid w:val="0066495F"/>
    <w:rsid w:val="006721A5"/>
    <w:rsid w:val="00685BFD"/>
    <w:rsid w:val="006B2BD6"/>
    <w:rsid w:val="006C343F"/>
    <w:rsid w:val="006E7617"/>
    <w:rsid w:val="00714276"/>
    <w:rsid w:val="00743269"/>
    <w:rsid w:val="007450F7"/>
    <w:rsid w:val="007746F8"/>
    <w:rsid w:val="007B5F23"/>
    <w:rsid w:val="007C373E"/>
    <w:rsid w:val="007E1BEA"/>
    <w:rsid w:val="00813170"/>
    <w:rsid w:val="0085740B"/>
    <w:rsid w:val="00867C98"/>
    <w:rsid w:val="008717E9"/>
    <w:rsid w:val="00874E55"/>
    <w:rsid w:val="00884545"/>
    <w:rsid w:val="00894E8D"/>
    <w:rsid w:val="008E10CF"/>
    <w:rsid w:val="0093658C"/>
    <w:rsid w:val="0093714E"/>
    <w:rsid w:val="009A2288"/>
    <w:rsid w:val="009D7F4E"/>
    <w:rsid w:val="00A01A91"/>
    <w:rsid w:val="00A33B5E"/>
    <w:rsid w:val="00A40907"/>
    <w:rsid w:val="00A44F18"/>
    <w:rsid w:val="00A762E2"/>
    <w:rsid w:val="00A902DA"/>
    <w:rsid w:val="00AB23E0"/>
    <w:rsid w:val="00AB41F5"/>
    <w:rsid w:val="00AC3C8E"/>
    <w:rsid w:val="00AD05CE"/>
    <w:rsid w:val="00AE2719"/>
    <w:rsid w:val="00AE4E6E"/>
    <w:rsid w:val="00B2747C"/>
    <w:rsid w:val="00B3785C"/>
    <w:rsid w:val="00B37F0F"/>
    <w:rsid w:val="00B83A6E"/>
    <w:rsid w:val="00BC5ADE"/>
    <w:rsid w:val="00BE24C7"/>
    <w:rsid w:val="00C41DB9"/>
    <w:rsid w:val="00C4486B"/>
    <w:rsid w:val="00C501C6"/>
    <w:rsid w:val="00CB17AB"/>
    <w:rsid w:val="00D22BAE"/>
    <w:rsid w:val="00D265DB"/>
    <w:rsid w:val="00D77B5C"/>
    <w:rsid w:val="00D815BA"/>
    <w:rsid w:val="00D87921"/>
    <w:rsid w:val="00DC1FFE"/>
    <w:rsid w:val="00DE3206"/>
    <w:rsid w:val="00E21DF8"/>
    <w:rsid w:val="00E47416"/>
    <w:rsid w:val="00E5045F"/>
    <w:rsid w:val="00E60713"/>
    <w:rsid w:val="00E85FE6"/>
    <w:rsid w:val="00F06E01"/>
    <w:rsid w:val="00F17CD5"/>
    <w:rsid w:val="00F26795"/>
    <w:rsid w:val="00F330F9"/>
    <w:rsid w:val="00F40ACB"/>
    <w:rsid w:val="00F54E3F"/>
    <w:rsid w:val="00F72D84"/>
    <w:rsid w:val="00F932EF"/>
    <w:rsid w:val="00F97F66"/>
    <w:rsid w:val="00FB78D9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8BDE"/>
  <w15:chartTrackingRefBased/>
  <w15:docId w15:val="{E24456ED-0434-4EBD-BDC9-5280E62B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65DB"/>
    <w:pPr>
      <w:spacing w:after="0" w:line="240" w:lineRule="auto"/>
    </w:pPr>
    <w:rPr>
      <w:rFonts w:eastAsia="Times New Roman" w:cs="Times New Roman"/>
      <w:kern w:val="0"/>
      <w:sz w:val="28"/>
      <w:szCs w:val="28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74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4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45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45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45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450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450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450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450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45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45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450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450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450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45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45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45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45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45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4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450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745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450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450F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450F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450F7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45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450F7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450F7"/>
    <w:rPr>
      <w:b/>
      <w:bCs/>
      <w:smallCaps/>
      <w:color w:val="2F5496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F72D84"/>
    <w:pPr>
      <w:tabs>
        <w:tab w:val="center" w:pos="4513"/>
        <w:tab w:val="right" w:pos="9026"/>
      </w:tabs>
      <w:jc w:val="both"/>
    </w:pPr>
    <w:rPr>
      <w:rFonts w:eastAsiaTheme="minorHAnsi" w:cstheme="minorBidi"/>
      <w:kern w:val="2"/>
      <w:sz w:val="26"/>
      <w:szCs w:val="22"/>
      <w:lang w:val="vi-VN"/>
      <w14:ligatures w14:val="standardContextual"/>
    </w:rPr>
  </w:style>
  <w:style w:type="character" w:customStyle="1" w:styleId="utrangChar">
    <w:name w:val="Đầu trang Char"/>
    <w:basedOn w:val="Phngmcinhcuaoanvn"/>
    <w:link w:val="utrang"/>
    <w:uiPriority w:val="99"/>
    <w:rsid w:val="00F72D84"/>
  </w:style>
  <w:style w:type="table" w:styleId="LiBang">
    <w:name w:val="Table Grid"/>
    <w:basedOn w:val="BangThngthng"/>
    <w:rsid w:val="00F72D84"/>
    <w:pPr>
      <w:spacing w:after="0" w:line="240" w:lineRule="auto"/>
    </w:pPr>
    <w:rPr>
      <w:rFonts w:eastAsia="SimSun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F72D84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Manh">
    <w:name w:val="Strong"/>
    <w:uiPriority w:val="22"/>
    <w:qFormat/>
    <w:rsid w:val="00F72D84"/>
    <w:rPr>
      <w:b/>
      <w:bCs/>
    </w:rPr>
  </w:style>
  <w:style w:type="paragraph" w:styleId="Duytlai">
    <w:name w:val="Revision"/>
    <w:hidden/>
    <w:uiPriority w:val="99"/>
    <w:semiHidden/>
    <w:rsid w:val="004162EA"/>
    <w:pPr>
      <w:spacing w:after="0" w:line="240" w:lineRule="auto"/>
    </w:pPr>
    <w:rPr>
      <w:rFonts w:eastAsia="Times New Roman" w:cs="Times New Roman"/>
      <w:kern w:val="0"/>
      <w:sz w:val="28"/>
      <w:szCs w:val="28"/>
      <w:lang w:val="en-US"/>
      <w14:ligatures w14:val="none"/>
    </w:rPr>
  </w:style>
  <w:style w:type="character" w:styleId="ThamchiuChuthich">
    <w:name w:val="annotation reference"/>
    <w:basedOn w:val="Phngmcinhcuaoanvn"/>
    <w:uiPriority w:val="99"/>
    <w:semiHidden/>
    <w:unhideWhenUsed/>
    <w:rsid w:val="004D56D4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unhideWhenUsed/>
    <w:rsid w:val="004D56D4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rsid w:val="004D56D4"/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D56D4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D56D4"/>
    <w:rPr>
      <w:rFonts w:eastAsia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66495F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6495F"/>
    <w:rPr>
      <w:rFonts w:eastAsia="Times New Roman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B2622-95B1-4F5C-BA4B-E70DFA519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CB248-AB6B-41BB-8D28-6B573E44B676}"/>
</file>

<file path=customXml/itemProps3.xml><?xml version="1.0" encoding="utf-8"?>
<ds:datastoreItem xmlns:ds="http://schemas.openxmlformats.org/officeDocument/2006/customXml" ds:itemID="{A3B310E3-92C2-4526-9B8D-8FC2AECE6126}"/>
</file>

<file path=customXml/itemProps4.xml><?xml version="1.0" encoding="utf-8"?>
<ds:datastoreItem xmlns:ds="http://schemas.openxmlformats.org/officeDocument/2006/customXml" ds:itemID="{0CAE52E0-C016-4967-AC48-56ED73751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Nguyễn</dc:creator>
  <cp:keywords/>
  <dc:description/>
  <cp:lastModifiedBy>Quân Nguyễn</cp:lastModifiedBy>
  <cp:revision>28</cp:revision>
  <cp:lastPrinted>2024-04-02T01:55:00Z</cp:lastPrinted>
  <dcterms:created xsi:type="dcterms:W3CDTF">2024-05-08T07:45:00Z</dcterms:created>
  <dcterms:modified xsi:type="dcterms:W3CDTF">2025-01-17T03:56:00Z</dcterms:modified>
</cp:coreProperties>
</file>